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62AB" w14:textId="77777777" w:rsidR="00847650" w:rsidRDefault="00847650" w:rsidP="00847650">
      <w:pPr>
        <w:jc w:val="center"/>
      </w:pPr>
      <w:r>
        <w:rPr>
          <w:noProof/>
        </w:rPr>
        <w:drawing>
          <wp:inline distT="0" distB="0" distL="0" distR="0" wp14:anchorId="1707B82E" wp14:editId="1E318C83">
            <wp:extent cx="2705100" cy="1260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B Camps Logo-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251" cy="126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C1156" w14:textId="77777777" w:rsidR="00D57E9D" w:rsidRDefault="00D57E9D"/>
    <w:p w14:paraId="0531FA92" w14:textId="77777777" w:rsidR="00146D4A" w:rsidRDefault="00146D4A"/>
    <w:p w14:paraId="69665CEC" w14:textId="6C707E50" w:rsidR="00146D4A" w:rsidRDefault="00847650">
      <w:pPr>
        <w:rPr>
          <w:rFonts w:cs="Arial"/>
          <w:b/>
        </w:rPr>
      </w:pPr>
      <w:r>
        <w:rPr>
          <w:rFonts w:cs="Arial"/>
          <w:b/>
        </w:rPr>
        <w:t xml:space="preserve">Opportunities Unlimited for the Blind does not discriminate </w:t>
      </w:r>
      <w:r w:rsidR="004212DB">
        <w:rPr>
          <w:rFonts w:cs="Arial"/>
          <w:b/>
        </w:rPr>
        <w:t>again</w:t>
      </w:r>
      <w:r w:rsidR="00841A2A">
        <w:rPr>
          <w:rFonts w:cs="Arial"/>
          <w:b/>
        </w:rPr>
        <w:t>s</w:t>
      </w:r>
      <w:r w:rsidR="004212DB">
        <w:rPr>
          <w:rFonts w:cs="Arial"/>
          <w:b/>
        </w:rPr>
        <w:t>t</w:t>
      </w:r>
      <w:r>
        <w:rPr>
          <w:rFonts w:cs="Arial"/>
          <w:b/>
        </w:rPr>
        <w:t xml:space="preserve"> anyone in hiring, </w:t>
      </w:r>
      <w:r w:rsidR="004212DB">
        <w:rPr>
          <w:rFonts w:cs="Arial"/>
          <w:b/>
        </w:rPr>
        <w:t>participation or discipline</w:t>
      </w:r>
      <w:r>
        <w:rPr>
          <w:rFonts w:cs="Arial"/>
          <w:b/>
        </w:rPr>
        <w:t xml:space="preserve"> based on </w:t>
      </w:r>
      <w:r w:rsidR="00146D4A" w:rsidRPr="003F424A">
        <w:rPr>
          <w:rFonts w:cs="Arial"/>
          <w:b/>
        </w:rPr>
        <w:t xml:space="preserve">religion, race, color, national origin, age, sex, </w:t>
      </w:r>
      <w:r w:rsidR="004212DB">
        <w:rPr>
          <w:rFonts w:cs="Arial"/>
          <w:b/>
        </w:rPr>
        <w:t xml:space="preserve">gender identity, </w:t>
      </w:r>
      <w:r w:rsidR="00146D4A" w:rsidRPr="003F424A">
        <w:rPr>
          <w:rFonts w:cs="Arial"/>
          <w:b/>
        </w:rPr>
        <w:t xml:space="preserve">height, weight, marital status, </w:t>
      </w:r>
      <w:r>
        <w:rPr>
          <w:rFonts w:cs="Arial"/>
          <w:b/>
        </w:rPr>
        <w:t xml:space="preserve">sexual </w:t>
      </w:r>
      <w:r w:rsidR="004212DB">
        <w:rPr>
          <w:rFonts w:cs="Arial"/>
          <w:b/>
        </w:rPr>
        <w:t>orientation</w:t>
      </w:r>
      <w:r>
        <w:rPr>
          <w:rFonts w:cs="Arial"/>
          <w:b/>
        </w:rPr>
        <w:t xml:space="preserve">, </w:t>
      </w:r>
      <w:r w:rsidR="00146D4A" w:rsidRPr="003F424A">
        <w:rPr>
          <w:rFonts w:cs="Arial"/>
          <w:b/>
        </w:rPr>
        <w:t>partisan considerations, disability or genetic information</w:t>
      </w:r>
      <w:r>
        <w:rPr>
          <w:rFonts w:cs="Arial"/>
          <w:b/>
        </w:rPr>
        <w:t xml:space="preserve"> or conditions.</w:t>
      </w:r>
      <w:r w:rsidR="004212DB">
        <w:rPr>
          <w:rFonts w:cs="Arial"/>
          <w:b/>
        </w:rPr>
        <w:t xml:space="preserve">  OUB does not permit harassment of any kind, including sexual harassment, and those responsible for such behavior are subject to disciplinary action and may include reporting to law enforcement authorities.  </w:t>
      </w:r>
    </w:p>
    <w:p w14:paraId="0C6FDFB9" w14:textId="28BFDB49" w:rsidR="008C7603" w:rsidRDefault="006E3E05">
      <w:pPr>
        <w:rPr>
          <w:rFonts w:cs="Arial"/>
          <w:b/>
        </w:rPr>
      </w:pPr>
      <w:r>
        <w:rPr>
          <w:rFonts w:cs="Arial"/>
          <w:b/>
        </w:rPr>
        <w:t>Pursuant to</w:t>
      </w:r>
      <w:r w:rsidR="004212DB">
        <w:rPr>
          <w:rFonts w:cs="Arial"/>
          <w:b/>
        </w:rPr>
        <w:t xml:space="preserve"> state regulations, </w:t>
      </w:r>
      <w:r>
        <w:rPr>
          <w:rFonts w:cs="Arial"/>
          <w:b/>
        </w:rPr>
        <w:t xml:space="preserve">as a program for children, </w:t>
      </w:r>
      <w:r w:rsidR="004212DB">
        <w:rPr>
          <w:rFonts w:cs="Arial"/>
          <w:b/>
        </w:rPr>
        <w:t xml:space="preserve">potential staff members are fully vetted for criminal history and reports against them of neglect and abuse, and, if found, </w:t>
      </w:r>
      <w:r>
        <w:rPr>
          <w:rFonts w:cs="Arial"/>
          <w:b/>
        </w:rPr>
        <w:t>cannot be considered for employment.</w:t>
      </w:r>
    </w:p>
    <w:p w14:paraId="634C389D" w14:textId="7E24C89B" w:rsidR="006E3E05" w:rsidRDefault="006E3E05">
      <w:pPr>
        <w:rPr>
          <w:rFonts w:cs="Arial"/>
          <w:b/>
        </w:rPr>
      </w:pPr>
    </w:p>
    <w:p w14:paraId="6430DFE3" w14:textId="4E5484D3" w:rsidR="006E3E05" w:rsidRDefault="006E3E05">
      <w:pPr>
        <w:rPr>
          <w:rFonts w:cs="Arial"/>
          <w:b/>
        </w:rPr>
      </w:pPr>
      <w:r>
        <w:rPr>
          <w:rFonts w:cs="Arial"/>
          <w:b/>
        </w:rPr>
        <w:t>Revised:  2-2022</w:t>
      </w:r>
    </w:p>
    <w:sectPr w:rsidR="006E3E05" w:rsidSect="004219E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D4A"/>
    <w:rsid w:val="00146D4A"/>
    <w:rsid w:val="002E4F58"/>
    <w:rsid w:val="004212DB"/>
    <w:rsid w:val="004219E2"/>
    <w:rsid w:val="006E3E05"/>
    <w:rsid w:val="00841A2A"/>
    <w:rsid w:val="00847650"/>
    <w:rsid w:val="008C7603"/>
    <w:rsid w:val="00D5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16D3C"/>
  <w15:chartTrackingRefBased/>
  <w15:docId w15:val="{069705D0-B15C-4210-B4E4-7FA56CCE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Botting</dc:creator>
  <cp:keywords/>
  <dc:description/>
  <cp:lastModifiedBy>Gwen Botting</cp:lastModifiedBy>
  <cp:revision>3</cp:revision>
  <dcterms:created xsi:type="dcterms:W3CDTF">2022-02-03T16:45:00Z</dcterms:created>
  <dcterms:modified xsi:type="dcterms:W3CDTF">2022-02-07T16:19:00Z</dcterms:modified>
</cp:coreProperties>
</file>